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76151" w14:textId="13121DC6" w:rsidR="00D97314" w:rsidRPr="00FD7F9A" w:rsidRDefault="000A503C" w:rsidP="00870569">
      <w:pPr>
        <w:rPr>
          <w:rFonts w:asciiTheme="majorHAnsi" w:hAnsiTheme="majorHAnsi" w:cs="Times New Roman"/>
          <w:sz w:val="22"/>
          <w:szCs w:val="22"/>
        </w:rPr>
      </w:pPr>
      <w:r w:rsidRPr="00FD7F9A">
        <w:rPr>
          <w:rFonts w:asciiTheme="majorHAnsi" w:hAnsiTheme="majorHAnsi" w:cs="Times New Roman"/>
          <w:b/>
          <w:bCs/>
          <w:sz w:val="22"/>
          <w:szCs w:val="22"/>
        </w:rPr>
        <w:t xml:space="preserve">Dr. </w:t>
      </w:r>
      <w:r w:rsidR="00B058EA" w:rsidRPr="00FD7F9A">
        <w:rPr>
          <w:rFonts w:asciiTheme="majorHAnsi" w:hAnsiTheme="majorHAnsi" w:cs="Times New Roman"/>
          <w:b/>
          <w:bCs/>
          <w:sz w:val="22"/>
          <w:szCs w:val="22"/>
        </w:rPr>
        <w:t xml:space="preserve">Douglas </w:t>
      </w:r>
      <w:r w:rsidR="00067570" w:rsidRPr="00FD7F9A">
        <w:rPr>
          <w:rFonts w:asciiTheme="majorHAnsi" w:hAnsiTheme="majorHAnsi" w:cs="Times New Roman"/>
          <w:b/>
          <w:bCs/>
          <w:sz w:val="22"/>
          <w:szCs w:val="22"/>
        </w:rPr>
        <w:t>Campbell</w:t>
      </w:r>
      <w:r w:rsidR="007B63B1" w:rsidRPr="00FD7F9A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r w:rsidR="00067570" w:rsidRPr="00FD7F9A">
        <w:rPr>
          <w:rFonts w:asciiTheme="majorHAnsi" w:hAnsiTheme="majorHAnsi" w:cs="Times New Roman"/>
          <w:sz w:val="22"/>
          <w:szCs w:val="22"/>
        </w:rPr>
        <w:t xml:space="preserve">is </w:t>
      </w:r>
      <w:r w:rsidRPr="00FD7F9A">
        <w:rPr>
          <w:rFonts w:asciiTheme="majorHAnsi" w:hAnsiTheme="majorHAnsi" w:cs="Times New Roman"/>
          <w:sz w:val="22"/>
          <w:szCs w:val="22"/>
        </w:rPr>
        <w:t xml:space="preserve">an Economics Instructor in the Fogelman College of Business and Economics at the University of Memphis.  He is also </w:t>
      </w:r>
      <w:r w:rsidR="00067570" w:rsidRPr="00FD7F9A">
        <w:rPr>
          <w:rFonts w:asciiTheme="majorHAnsi" w:hAnsiTheme="majorHAnsi" w:cs="Times New Roman"/>
          <w:sz w:val="22"/>
          <w:szCs w:val="22"/>
        </w:rPr>
        <w:t>the Director of the Center for Economic Education at the University of Memphis</w:t>
      </w:r>
      <w:r w:rsidR="00870569" w:rsidRPr="00FD7F9A">
        <w:rPr>
          <w:rFonts w:asciiTheme="majorHAnsi" w:hAnsiTheme="majorHAnsi" w:cs="Times New Roman"/>
          <w:sz w:val="22"/>
          <w:szCs w:val="22"/>
        </w:rPr>
        <w:t xml:space="preserve"> and the Director of the Smart Tennessee program</w:t>
      </w:r>
      <w:r w:rsidRPr="00FD7F9A">
        <w:rPr>
          <w:rFonts w:asciiTheme="majorHAnsi" w:hAnsiTheme="majorHAnsi" w:cs="Times New Roman"/>
          <w:sz w:val="22"/>
          <w:szCs w:val="22"/>
        </w:rPr>
        <w:t>, which trains teachers to teach financial literacy in grades K through 8</w:t>
      </w:r>
      <w:r w:rsidR="00067570" w:rsidRPr="00FD7F9A">
        <w:rPr>
          <w:rFonts w:asciiTheme="majorHAnsi" w:hAnsiTheme="majorHAnsi" w:cs="Times New Roman"/>
          <w:sz w:val="22"/>
          <w:szCs w:val="22"/>
        </w:rPr>
        <w:t xml:space="preserve">.  </w:t>
      </w:r>
    </w:p>
    <w:p w14:paraId="601CA8A9" w14:textId="77777777" w:rsidR="00D97314" w:rsidRPr="00FD7F9A" w:rsidRDefault="00D97314" w:rsidP="00870569">
      <w:pPr>
        <w:rPr>
          <w:rFonts w:asciiTheme="majorHAnsi" w:hAnsiTheme="majorHAnsi" w:cs="Times New Roman"/>
          <w:sz w:val="22"/>
          <w:szCs w:val="22"/>
        </w:rPr>
      </w:pPr>
    </w:p>
    <w:p w14:paraId="667AABBD" w14:textId="4988C9E7" w:rsidR="004B1BB7" w:rsidRPr="00FD7F9A" w:rsidRDefault="00B7337F" w:rsidP="00870569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Dr. Campbell has won numerous awards at the University and the greater community.  </w:t>
      </w:r>
      <w:bookmarkStart w:id="0" w:name="_GoBack"/>
      <w:bookmarkEnd w:id="0"/>
      <w:r w:rsidR="000A503C" w:rsidRPr="00FD7F9A">
        <w:rPr>
          <w:rFonts w:asciiTheme="majorHAnsi" w:hAnsiTheme="majorHAnsi" w:cs="Times New Roman"/>
          <w:sz w:val="22"/>
          <w:szCs w:val="22"/>
        </w:rPr>
        <w:t>His teaching interests include introductory economics, urban economics, ecological economics, and the economics of poverty and discrimination.  His research focuses on crime, education, and public policy.</w:t>
      </w:r>
    </w:p>
    <w:sectPr w:rsidR="004B1BB7" w:rsidRPr="00FD7F9A" w:rsidSect="00282F8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B1"/>
    <w:rsid w:val="00067570"/>
    <w:rsid w:val="000A503C"/>
    <w:rsid w:val="000C2CFC"/>
    <w:rsid w:val="001478BC"/>
    <w:rsid w:val="002262C9"/>
    <w:rsid w:val="002C633E"/>
    <w:rsid w:val="002C6952"/>
    <w:rsid w:val="00344FC4"/>
    <w:rsid w:val="00426010"/>
    <w:rsid w:val="004B1BB7"/>
    <w:rsid w:val="005076CD"/>
    <w:rsid w:val="00712850"/>
    <w:rsid w:val="007B63B1"/>
    <w:rsid w:val="00870569"/>
    <w:rsid w:val="00875637"/>
    <w:rsid w:val="00AA15CF"/>
    <w:rsid w:val="00B058EA"/>
    <w:rsid w:val="00B7337F"/>
    <w:rsid w:val="00CF2BF5"/>
    <w:rsid w:val="00D97314"/>
    <w:rsid w:val="00FD7F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35D63"/>
  <w15:docId w15:val="{7CCB0B09-5FED-4B7A-BC7A-F8F149B1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F5"/>
    <w:rPr>
      <w:rFonts w:ascii="Century Schoolbook" w:hAnsi="Century Schoolbook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Craddock</dc:creator>
  <cp:keywords/>
  <cp:lastModifiedBy>Margaret Craddock</cp:lastModifiedBy>
  <cp:revision>4</cp:revision>
  <dcterms:created xsi:type="dcterms:W3CDTF">2015-05-05T17:18:00Z</dcterms:created>
  <dcterms:modified xsi:type="dcterms:W3CDTF">2015-05-05T20:17:00Z</dcterms:modified>
</cp:coreProperties>
</file>